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Proefwerkenregeling einde jaar 201</w:t>
      </w:r>
      <w:r>
        <w:rPr>
          <w:rFonts w:ascii="Times New Roman" w:eastAsia="Times New Roman" w:hAnsi="Times New Roman" w:cs="Times New Roman"/>
          <w:sz w:val="24"/>
          <w:szCs w:val="24"/>
        </w:rPr>
        <w:t>9</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Beste ouders en kinderen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 hebben in dit schooljaar wel heel wat geleerd .Dit alles willen we nog eens toetsen. Vandaar de proeven .Het is van belang dat leerlingen die wat moeite hebben door oefening en herhaling het toch wat beter kunnen. Daarbij oefenen we in de klas gedurende</w:t>
      </w:r>
      <w:r>
        <w:rPr>
          <w:rFonts w:ascii="Times New Roman" w:eastAsia="Times New Roman" w:hAnsi="Times New Roman" w:cs="Times New Roman"/>
          <w:sz w:val="20"/>
          <w:szCs w:val="20"/>
        </w:rPr>
        <w:t xml:space="preserve"> deze week maar thuis wat hulp krijgen is ook nog altijd een steun. Vandaar wat extra hulp is altijd welkom.</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0"/>
          <w:szCs w:val="20"/>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Deze week hebben we wel nog huiswerk als herhaling of  in oefening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Vanaf volgende week is er dan geen huiswerk meer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 oefeningen van wiskunde</w:t>
      </w:r>
      <w:r>
        <w:rPr>
          <w:rFonts w:ascii="Times New Roman" w:eastAsia="Times New Roman" w:hAnsi="Times New Roman" w:cs="Times New Roman"/>
          <w:sz w:val="20"/>
          <w:szCs w:val="20"/>
        </w:rPr>
        <w:t xml:space="preserve"> zijn in dezelfde aard als in het wiskundeboek .Je kan dus altijd afwerken waar het niet gemaakt is of wat oefeningen overschrijven of je bundels afwerken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 taalblaadjes zijn een overzicht van het voorbije jaar. Lezen vormt ook een goede brok zowel jui</w:t>
      </w:r>
      <w:r>
        <w:rPr>
          <w:rFonts w:ascii="Times New Roman" w:eastAsia="Times New Roman" w:hAnsi="Times New Roman" w:cs="Times New Roman"/>
          <w:sz w:val="20"/>
          <w:szCs w:val="20"/>
        </w:rPr>
        <w:t>st als tempo lezen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Spelling zijn de woordjes uit het woordpakket(</w:t>
      </w:r>
      <w:r>
        <w:rPr>
          <w:rFonts w:ascii="Times New Roman" w:eastAsia="Times New Roman" w:hAnsi="Times New Roman" w:cs="Times New Roman"/>
          <w:sz w:val="20"/>
          <w:szCs w:val="20"/>
        </w:rPr>
        <w:t>oranje/geel  mapje)</w:t>
      </w:r>
      <w:r>
        <w:rPr>
          <w:rFonts w:ascii="Times New Roman" w:eastAsia="Times New Roman" w:hAnsi="Times New Roman" w:cs="Times New Roman"/>
          <w:sz w:val="20"/>
          <w:szCs w:val="20"/>
        </w:rPr>
        <w:t xml:space="preserve"> ) en de woorden in het  schriftje</w:t>
      </w:r>
      <w:r>
        <w:rPr>
          <w:rFonts w:ascii="Times New Roman" w:eastAsia="Times New Roman" w:hAnsi="Times New Roman" w:cs="Times New Roman"/>
          <w:sz w:val="20"/>
          <w:szCs w:val="20"/>
        </w:rPr>
        <w:t>.</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 </w:t>
      </w:r>
      <w:proofErr w:type="spellStart"/>
      <w:r>
        <w:rPr>
          <w:rFonts w:ascii="Times New Roman" w:eastAsia="Times New Roman" w:hAnsi="Times New Roman" w:cs="Times New Roman"/>
          <w:sz w:val="20"/>
          <w:szCs w:val="20"/>
        </w:rPr>
        <w:t>lln</w:t>
      </w:r>
      <w:proofErr w:type="spellEnd"/>
      <w:r>
        <w:rPr>
          <w:rFonts w:ascii="Times New Roman" w:eastAsia="Times New Roman" w:hAnsi="Times New Roman" w:cs="Times New Roman"/>
          <w:sz w:val="20"/>
          <w:szCs w:val="20"/>
        </w:rPr>
        <w:t xml:space="preserve"> krijgen dit dan ook mee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simplePos x="0" y="0"/>
            <wp:positionH relativeFrom="column">
              <wp:posOffset>5076825</wp:posOffset>
            </wp:positionH>
            <wp:positionV relativeFrom="paragraph">
              <wp:posOffset>57150</wp:posOffset>
            </wp:positionV>
            <wp:extent cx="622138" cy="823913"/>
            <wp:effectExtent l="0" t="0" r="0" b="0"/>
            <wp:wrapSquare wrapText="bothSides" distT="0" distB="0" distL="114300" distR="114300"/>
            <wp:docPr id="3" name="image2.jpg" descr="sorry"/>
            <wp:cNvGraphicFramePr/>
            <a:graphic xmlns:a="http://schemas.openxmlformats.org/drawingml/2006/main">
              <a:graphicData uri="http://schemas.openxmlformats.org/drawingml/2006/picture">
                <pic:pic xmlns:pic="http://schemas.openxmlformats.org/drawingml/2006/picture">
                  <pic:nvPicPr>
                    <pic:cNvPr id="0" name="image2.jpg" descr="sorry"/>
                    <pic:cNvPicPr preferRelativeResize="0"/>
                  </pic:nvPicPr>
                  <pic:blipFill>
                    <a:blip r:embed="rId5"/>
                    <a:srcRect/>
                    <a:stretch>
                      <a:fillRect/>
                    </a:stretch>
                  </pic:blipFill>
                  <pic:spPr>
                    <a:xfrm>
                      <a:off x="0" y="0"/>
                      <a:ext cx="622138" cy="823913"/>
                    </a:xfrm>
                    <a:prstGeom prst="rect">
                      <a:avLst/>
                    </a:prstGeom>
                    <a:ln/>
                  </pic:spPr>
                </pic:pic>
              </a:graphicData>
            </a:graphic>
          </wp:anchor>
        </w:drawing>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u w:val="single"/>
        </w:rPr>
        <w:t xml:space="preserve">Proefwerkenschema </w:t>
      </w:r>
    </w:p>
    <w:p w:rsidR="000860C7" w:rsidRDefault="000860C7">
      <w:pPr>
        <w:pBdr>
          <w:top w:val="nil"/>
          <w:left w:val="nil"/>
          <w:bottom w:val="nil"/>
          <w:right w:val="nil"/>
          <w:between w:val="nil"/>
        </w:pBdr>
        <w:spacing w:line="240" w:lineRule="auto"/>
        <w:rPr>
          <w:rFonts w:ascii="Times New Roman" w:eastAsia="Times New Roman" w:hAnsi="Times New Roman" w:cs="Times New Roman"/>
          <w:b/>
          <w:i/>
          <w:sz w:val="24"/>
          <w:szCs w:val="24"/>
          <w:u w:val="single"/>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woensdag 12 juni ‘19</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Huisjestoets</w:t>
      </w:r>
      <w:r>
        <w:rPr>
          <w:rFonts w:ascii="Times New Roman" w:eastAsia="Times New Roman" w:hAnsi="Times New Roman" w:cs="Times New Roman"/>
          <w:sz w:val="24"/>
          <w:szCs w:val="24"/>
        </w:rPr>
        <w:t xml:space="preserve"> voor tempo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Woordenschat</w:t>
      </w:r>
      <w:r>
        <w:rPr>
          <w:rFonts w:ascii="Times New Roman" w:eastAsia="Times New Roman" w:hAnsi="Times New Roman" w:cs="Times New Roman"/>
          <w:sz w:val="24"/>
          <w:szCs w:val="24"/>
        </w:rPr>
        <w:t xml:space="preserve"> kern 11 (zoals in de werkboekjes of werkbundels )deel 1</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Stellen</w:t>
      </w:r>
      <w:r>
        <w:rPr>
          <w:rFonts w:ascii="Times New Roman" w:eastAsia="Times New Roman" w:hAnsi="Times New Roman" w:cs="Times New Roman"/>
          <w:sz w:val="24"/>
          <w:szCs w:val="24"/>
        </w:rPr>
        <w:t xml:space="preserve"> (woorden , rijmwoorden ,zie schrijfbundel met stickertjes)</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u w:val="single"/>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 xml:space="preserve">donderdag </w:t>
      </w:r>
      <w:r>
        <w:rPr>
          <w:rFonts w:ascii="Times New Roman" w:eastAsia="Times New Roman" w:hAnsi="Times New Roman" w:cs="Times New Roman"/>
          <w:b/>
          <w:i/>
          <w:sz w:val="24"/>
          <w:szCs w:val="24"/>
          <w:u w:val="single"/>
        </w:rPr>
        <w:t>13</w:t>
      </w:r>
      <w:r>
        <w:rPr>
          <w:rFonts w:ascii="Times New Roman" w:eastAsia="Times New Roman" w:hAnsi="Times New Roman" w:cs="Times New Roman"/>
          <w:b/>
          <w:i/>
          <w:sz w:val="24"/>
          <w:szCs w:val="24"/>
          <w:u w:val="single"/>
        </w:rPr>
        <w:t xml:space="preserve"> juni ’1</w:t>
      </w:r>
      <w:r>
        <w:rPr>
          <w:rFonts w:ascii="Times New Roman" w:eastAsia="Times New Roman" w:hAnsi="Times New Roman" w:cs="Times New Roman"/>
          <w:b/>
          <w:i/>
          <w:sz w:val="24"/>
          <w:szCs w:val="24"/>
          <w:u w:val="single"/>
        </w:rPr>
        <w:t>9</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Spelling:</w:t>
      </w:r>
      <w:r>
        <w:rPr>
          <w:rFonts w:ascii="Times New Roman" w:eastAsia="Times New Roman" w:hAnsi="Times New Roman" w:cs="Times New Roman"/>
          <w:sz w:val="24"/>
          <w:szCs w:val="24"/>
        </w:rPr>
        <w:t xml:space="preserve"> kern 11: deel 1 (woordjes uit de kernen ,</w:t>
      </w:r>
      <w:r>
        <w:rPr>
          <w:rFonts w:ascii="Times New Roman" w:eastAsia="Times New Roman" w:hAnsi="Times New Roman" w:cs="Times New Roman"/>
          <w:sz w:val="24"/>
          <w:szCs w:val="24"/>
        </w:rPr>
        <w:t xml:space="preserve">zie </w:t>
      </w:r>
      <w:r>
        <w:rPr>
          <w:rFonts w:ascii="Times New Roman" w:eastAsia="Times New Roman" w:hAnsi="Times New Roman" w:cs="Times New Roman"/>
          <w:sz w:val="24"/>
          <w:szCs w:val="24"/>
        </w:rPr>
        <w:t>schriftje)</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Getallen</w:t>
      </w:r>
      <w:r>
        <w:rPr>
          <w:rFonts w:ascii="Times New Roman" w:eastAsia="Times New Roman" w:hAnsi="Times New Roman" w:cs="Times New Roman"/>
          <w:sz w:val="24"/>
          <w:szCs w:val="24"/>
        </w:rPr>
        <w:t xml:space="preserve"> deel 1(net na ,net voor, getallenr</w:t>
      </w:r>
      <w:r>
        <w:rPr>
          <w:rFonts w:ascii="Times New Roman" w:eastAsia="Times New Roman" w:hAnsi="Times New Roman" w:cs="Times New Roman"/>
          <w:sz w:val="24"/>
          <w:szCs w:val="24"/>
        </w:rPr>
        <w:t>ij ,sprongen ,rangorde ,huisjes)</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Bewerkingen tot 10</w:t>
      </w:r>
      <w:r>
        <w:rPr>
          <w:rFonts w:ascii="Times New Roman" w:eastAsia="Times New Roman" w:hAnsi="Times New Roman" w:cs="Times New Roman"/>
          <w:sz w:val="24"/>
          <w:szCs w:val="24"/>
        </w:rPr>
        <w:t>( tempo )</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 xml:space="preserve">vrijdag </w:t>
      </w:r>
      <w:r>
        <w:rPr>
          <w:rFonts w:ascii="Times New Roman" w:eastAsia="Times New Roman" w:hAnsi="Times New Roman" w:cs="Times New Roman"/>
          <w:b/>
          <w:i/>
          <w:sz w:val="24"/>
          <w:szCs w:val="24"/>
          <w:u w:val="single"/>
        </w:rPr>
        <w:t>14</w:t>
      </w:r>
      <w:r>
        <w:rPr>
          <w:rFonts w:ascii="Times New Roman" w:eastAsia="Times New Roman" w:hAnsi="Times New Roman" w:cs="Times New Roman"/>
          <w:b/>
          <w:i/>
          <w:sz w:val="24"/>
          <w:szCs w:val="24"/>
          <w:u w:val="single"/>
        </w:rPr>
        <w:t xml:space="preserve"> juni’1</w:t>
      </w:r>
      <w:r>
        <w:rPr>
          <w:rFonts w:ascii="Times New Roman" w:eastAsia="Times New Roman" w:hAnsi="Times New Roman" w:cs="Times New Roman"/>
          <w:b/>
          <w:i/>
          <w:sz w:val="24"/>
          <w:szCs w:val="24"/>
          <w:u w:val="single"/>
        </w:rPr>
        <w:t>9</w:t>
      </w:r>
      <w:r>
        <w:rPr>
          <w:rFonts w:ascii="Times New Roman" w:eastAsia="Times New Roman" w:hAnsi="Times New Roman" w:cs="Times New Roman"/>
          <w:b/>
          <w:i/>
          <w:sz w:val="24"/>
          <w:szCs w:val="24"/>
          <w:u w:val="single"/>
        </w:rPr>
        <w:t xml:space="preserve">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Taal begrijpend lezen </w:t>
      </w:r>
      <w:r>
        <w:rPr>
          <w:rFonts w:ascii="Times New Roman" w:eastAsia="Times New Roman" w:hAnsi="Times New Roman" w:cs="Times New Roman"/>
          <w:sz w:val="24"/>
          <w:szCs w:val="24"/>
        </w:rPr>
        <w:t>(een tekst lezen en daar dan vraagjes bij oplossen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Wiskunde metend rekenen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l,kg,m</w:t>
      </w:r>
      <w:proofErr w:type="spellEnd"/>
      <w:r>
        <w:rPr>
          <w:rFonts w:ascii="Times New Roman" w:eastAsia="Times New Roman" w:hAnsi="Times New Roman" w:cs="Times New Roman"/>
          <w:sz w:val="24"/>
          <w:szCs w:val="24"/>
        </w:rPr>
        <w:t xml:space="preserve"> euro ,uur half uur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Meetkunde</w:t>
      </w:r>
      <w:r>
        <w:rPr>
          <w:rFonts w:ascii="Times New Roman" w:eastAsia="Times New Roman" w:hAnsi="Times New Roman" w:cs="Times New Roman"/>
          <w:sz w:val="24"/>
          <w:szCs w:val="24"/>
        </w:rPr>
        <w:t xml:space="preserve"> :lijnen ,hoeken ,evenwijdig, loodrecht, spiegelingen ,gelijkvormigheid</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 xml:space="preserve">maandag </w:t>
      </w:r>
      <w:r>
        <w:rPr>
          <w:rFonts w:ascii="Times New Roman" w:eastAsia="Times New Roman" w:hAnsi="Times New Roman" w:cs="Times New Roman"/>
          <w:b/>
          <w:i/>
          <w:sz w:val="24"/>
          <w:szCs w:val="24"/>
          <w:u w:val="single"/>
        </w:rPr>
        <w:t>17</w:t>
      </w:r>
      <w:r>
        <w:rPr>
          <w:rFonts w:ascii="Times New Roman" w:eastAsia="Times New Roman" w:hAnsi="Times New Roman" w:cs="Times New Roman"/>
          <w:b/>
          <w:i/>
          <w:sz w:val="24"/>
          <w:szCs w:val="24"/>
          <w:u w:val="single"/>
        </w:rPr>
        <w:t xml:space="preserve"> juni ‘1</w:t>
      </w:r>
      <w:r>
        <w:rPr>
          <w:rFonts w:ascii="Times New Roman" w:eastAsia="Times New Roman" w:hAnsi="Times New Roman" w:cs="Times New Roman"/>
          <w:b/>
          <w:i/>
          <w:sz w:val="24"/>
          <w:szCs w:val="24"/>
          <w:u w:val="single"/>
        </w:rPr>
        <w:t>9</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Stellen</w:t>
      </w:r>
      <w:r>
        <w:rPr>
          <w:rFonts w:ascii="Times New Roman" w:eastAsia="Times New Roman" w:hAnsi="Times New Roman" w:cs="Times New Roman"/>
          <w:sz w:val="24"/>
          <w:szCs w:val="24"/>
        </w:rPr>
        <w:t xml:space="preserve"> ( zinnen schrijven bij de prenten )(zie schrijfbundel met de sti</w:t>
      </w:r>
      <w:r>
        <w:rPr>
          <w:rFonts w:ascii="Times New Roman" w:eastAsia="Times New Roman" w:hAnsi="Times New Roman" w:cs="Times New Roman"/>
          <w:sz w:val="24"/>
          <w:szCs w:val="24"/>
        </w:rPr>
        <w:t>ckertjes en werkboek kern 11 en 12 zinnen schrijven ... op schoolreis zie bundel kern 12 .D</w:t>
      </w:r>
      <w:r>
        <w:rPr>
          <w:rFonts w:ascii="Times New Roman" w:eastAsia="Times New Roman" w:hAnsi="Times New Roman" w:cs="Times New Roman"/>
          <w:sz w:val="24"/>
          <w:szCs w:val="24"/>
        </w:rPr>
        <w:t>it kan je oefenen.)</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bewerkingen </w:t>
      </w:r>
      <w:r>
        <w:rPr>
          <w:rFonts w:ascii="Times New Roman" w:eastAsia="Times New Roman" w:hAnsi="Times New Roman" w:cs="Times New Roman"/>
          <w:sz w:val="24"/>
          <w:szCs w:val="24"/>
        </w:rPr>
        <w:t xml:space="preserve">tot 20 ( zoals 17-12 of 20-8 of 17-6 waarbij streepjes zetten en /of verdelen ook van belang is </w:t>
      </w:r>
      <w:r>
        <w:rPr>
          <w:rFonts w:ascii="Times New Roman" w:eastAsia="Times New Roman" w:hAnsi="Times New Roman" w:cs="Times New Roman"/>
          <w:sz w:val="24"/>
          <w:szCs w:val="24"/>
        </w:rPr>
        <w:t>. Zie extra herhalingsbundel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Taal:</w:t>
      </w:r>
      <w:r>
        <w:rPr>
          <w:rFonts w:ascii="Times New Roman" w:eastAsia="Times New Roman" w:hAnsi="Times New Roman" w:cs="Times New Roman"/>
          <w:sz w:val="24"/>
          <w:szCs w:val="24"/>
        </w:rPr>
        <w:t xml:space="preserve"> woordenschat( deel 2)</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dinsdag </w:t>
      </w:r>
      <w:r>
        <w:rPr>
          <w:rFonts w:ascii="Times New Roman" w:eastAsia="Times New Roman" w:hAnsi="Times New Roman" w:cs="Times New Roman"/>
          <w:b/>
          <w:sz w:val="24"/>
          <w:szCs w:val="24"/>
          <w:u w:val="single"/>
        </w:rPr>
        <w:t>18</w:t>
      </w:r>
      <w:r>
        <w:rPr>
          <w:rFonts w:ascii="Times New Roman" w:eastAsia="Times New Roman" w:hAnsi="Times New Roman" w:cs="Times New Roman"/>
          <w:b/>
          <w:sz w:val="24"/>
          <w:szCs w:val="24"/>
          <w:u w:val="single"/>
        </w:rPr>
        <w:t xml:space="preserve"> juni ’1</w:t>
      </w:r>
      <w:r>
        <w:rPr>
          <w:rFonts w:ascii="Times New Roman" w:eastAsia="Times New Roman" w:hAnsi="Times New Roman" w:cs="Times New Roman"/>
          <w:b/>
          <w:sz w:val="24"/>
          <w:szCs w:val="24"/>
          <w:u w:val="single"/>
        </w:rPr>
        <w:t>9</w:t>
      </w:r>
    </w:p>
    <w:p w:rsidR="000860C7" w:rsidRDefault="000860C7">
      <w:pPr>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Metend rekenen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m,l</w:t>
      </w:r>
      <w:proofErr w:type="spellEnd"/>
      <w:r>
        <w:rPr>
          <w:rFonts w:ascii="Times New Roman" w:eastAsia="Times New Roman" w:hAnsi="Times New Roman" w:cs="Times New Roman"/>
          <w:sz w:val="24"/>
          <w:szCs w:val="24"/>
        </w:rPr>
        <w:t xml:space="preserve"> kg ,euro ,vroeger ,later (d</w:t>
      </w:r>
      <w:r>
        <w:rPr>
          <w:rFonts w:ascii="Times New Roman" w:eastAsia="Times New Roman" w:hAnsi="Times New Roman" w:cs="Times New Roman"/>
          <w:sz w:val="24"/>
          <w:szCs w:val="24"/>
        </w:rPr>
        <w:t>eel 2)</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Toepassingen </w:t>
      </w:r>
      <w:r>
        <w:rPr>
          <w:rFonts w:ascii="Times New Roman" w:eastAsia="Times New Roman" w:hAnsi="Times New Roman" w:cs="Times New Roman"/>
          <w:sz w:val="24"/>
          <w:szCs w:val="24"/>
        </w:rPr>
        <w:t>deel 1( tekeningen ,bewerking en een zin maken ,zie bundel)</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Spelling woordjes:</w:t>
      </w:r>
      <w:r>
        <w:rPr>
          <w:rFonts w:ascii="Times New Roman" w:eastAsia="Times New Roman" w:hAnsi="Times New Roman" w:cs="Times New Roman"/>
          <w:sz w:val="24"/>
          <w:szCs w:val="24"/>
        </w:rPr>
        <w:t xml:space="preserve"> deel 2  (alle kernen zie   schriftje)</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b/>
          <w:sz w:val="24"/>
          <w:szCs w:val="24"/>
          <w:u w:val="single"/>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woensdag  </w:t>
      </w:r>
      <w:r>
        <w:rPr>
          <w:rFonts w:ascii="Times New Roman" w:eastAsia="Times New Roman" w:hAnsi="Times New Roman" w:cs="Times New Roman"/>
          <w:b/>
          <w:sz w:val="24"/>
          <w:szCs w:val="24"/>
          <w:u w:val="single"/>
        </w:rPr>
        <w:t>19</w:t>
      </w:r>
      <w:r>
        <w:rPr>
          <w:rFonts w:ascii="Times New Roman" w:eastAsia="Times New Roman" w:hAnsi="Times New Roman" w:cs="Times New Roman"/>
          <w:b/>
          <w:sz w:val="24"/>
          <w:szCs w:val="24"/>
          <w:u w:val="single"/>
        </w:rPr>
        <w:t xml:space="preserve"> juni ’1</w:t>
      </w:r>
      <w:r>
        <w:rPr>
          <w:rFonts w:ascii="Times New Roman" w:eastAsia="Times New Roman" w:hAnsi="Times New Roman" w:cs="Times New Roman"/>
          <w:b/>
          <w:sz w:val="24"/>
          <w:szCs w:val="24"/>
          <w:u w:val="single"/>
        </w:rPr>
        <w:t>9</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Bewerkingen</w:t>
      </w:r>
      <w:r>
        <w:rPr>
          <w:rFonts w:ascii="Times New Roman" w:eastAsia="Times New Roman" w:hAnsi="Times New Roman" w:cs="Times New Roman"/>
          <w:sz w:val="24"/>
          <w:szCs w:val="24"/>
        </w:rPr>
        <w:t xml:space="preserve"> :de tafel van de prins( zonder materiaal)</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toepassingen </w:t>
      </w:r>
      <w:r>
        <w:rPr>
          <w:rFonts w:ascii="Times New Roman" w:eastAsia="Times New Roman" w:hAnsi="Times New Roman" w:cs="Times New Roman"/>
          <w:sz w:val="24"/>
          <w:szCs w:val="24"/>
        </w:rPr>
        <w:t>:deel 2</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Luistertoets:  </w:t>
      </w:r>
      <w:r>
        <w:rPr>
          <w:rFonts w:ascii="Times New Roman" w:eastAsia="Times New Roman" w:hAnsi="Times New Roman" w:cs="Times New Roman"/>
          <w:sz w:val="24"/>
          <w:szCs w:val="24"/>
        </w:rPr>
        <w:t>deel 1:Juf leest een verhaal en stelt vragen.</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deel 2 : Vragen over een verhaal die juf vorige week vertelde.</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donderdag </w:t>
      </w:r>
      <w:r>
        <w:rPr>
          <w:rFonts w:ascii="Times New Roman" w:eastAsia="Times New Roman" w:hAnsi="Times New Roman" w:cs="Times New Roman"/>
          <w:b/>
          <w:sz w:val="24"/>
          <w:szCs w:val="24"/>
          <w:u w:val="single"/>
        </w:rPr>
        <w:t>20</w:t>
      </w:r>
      <w:r>
        <w:rPr>
          <w:rFonts w:ascii="Times New Roman" w:eastAsia="Times New Roman" w:hAnsi="Times New Roman" w:cs="Times New Roman"/>
          <w:b/>
          <w:sz w:val="24"/>
          <w:szCs w:val="24"/>
          <w:u w:val="single"/>
        </w:rPr>
        <w:t xml:space="preserve"> juni’1</w:t>
      </w:r>
      <w:r>
        <w:rPr>
          <w:rFonts w:ascii="Times New Roman" w:eastAsia="Times New Roman" w:hAnsi="Times New Roman" w:cs="Times New Roman"/>
          <w:b/>
          <w:sz w:val="24"/>
          <w:szCs w:val="24"/>
          <w:u w:val="single"/>
        </w:rPr>
        <w:t>9</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Spelling woordpakketten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blauw mapje)</w:t>
      </w:r>
    </w:p>
    <w:p w:rsidR="000860C7" w:rsidRDefault="00EC7AE4">
      <w:pPr>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Spelling dictee zinnen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Getallen:</w:t>
      </w:r>
      <w:r>
        <w:rPr>
          <w:rFonts w:ascii="Times New Roman" w:eastAsia="Times New Roman" w:hAnsi="Times New Roman" w:cs="Times New Roman"/>
          <w:sz w:val="24"/>
          <w:szCs w:val="24"/>
        </w:rPr>
        <w:t xml:space="preserve"> meer, minder, net na ,tussen, helft ,dubbel: deel 2</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bewerkingen :</w:t>
      </w:r>
      <w:r>
        <w:rPr>
          <w:rFonts w:ascii="Times New Roman" w:eastAsia="Times New Roman" w:hAnsi="Times New Roman" w:cs="Times New Roman"/>
          <w:sz w:val="24"/>
          <w:szCs w:val="24"/>
        </w:rPr>
        <w:t>sommen door elkaar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streepjes zetten ,verdelen)</w:t>
      </w:r>
    </w:p>
    <w:p w:rsidR="000860C7" w:rsidRDefault="000860C7">
      <w:pPr>
        <w:pBdr>
          <w:top w:val="nil"/>
          <w:left w:val="nil"/>
          <w:bottom w:val="nil"/>
          <w:right w:val="nil"/>
          <w:between w:val="nil"/>
        </w:pBdr>
        <w:spacing w:line="240" w:lineRule="auto"/>
        <w:rPr>
          <w:rFonts w:ascii="Times New Roman" w:eastAsia="Times New Roman" w:hAnsi="Times New Roman" w:cs="Times New Roman"/>
          <w:b/>
          <w:i/>
          <w:sz w:val="24"/>
          <w:szCs w:val="24"/>
          <w:u w:val="single"/>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vrijdag </w:t>
      </w:r>
      <w:r>
        <w:rPr>
          <w:rFonts w:ascii="Times New Roman" w:eastAsia="Times New Roman" w:hAnsi="Times New Roman" w:cs="Times New Roman"/>
          <w:b/>
          <w:i/>
          <w:sz w:val="24"/>
          <w:szCs w:val="24"/>
          <w:u w:val="single"/>
        </w:rPr>
        <w:t>21</w:t>
      </w:r>
      <w:r>
        <w:rPr>
          <w:rFonts w:ascii="Times New Roman" w:eastAsia="Times New Roman" w:hAnsi="Times New Roman" w:cs="Times New Roman"/>
          <w:b/>
          <w:i/>
          <w:sz w:val="24"/>
          <w:szCs w:val="24"/>
          <w:u w:val="single"/>
        </w:rPr>
        <w:t xml:space="preserve"> juni’ 1</w:t>
      </w:r>
      <w:r>
        <w:rPr>
          <w:rFonts w:ascii="Times New Roman" w:eastAsia="Times New Roman" w:hAnsi="Times New Roman" w:cs="Times New Roman"/>
          <w:b/>
          <w:i/>
          <w:sz w:val="24"/>
          <w:szCs w:val="24"/>
          <w:u w:val="single"/>
        </w:rPr>
        <w:t>9</w:t>
      </w:r>
    </w:p>
    <w:p w:rsidR="000860C7" w:rsidRDefault="000860C7">
      <w:pPr>
        <w:pBdr>
          <w:top w:val="nil"/>
          <w:left w:val="nil"/>
          <w:bottom w:val="nil"/>
          <w:right w:val="nil"/>
          <w:between w:val="nil"/>
        </w:pBdr>
        <w:spacing w:line="240" w:lineRule="auto"/>
        <w:rPr>
          <w:rFonts w:ascii="Times New Roman" w:eastAsia="Times New Roman" w:hAnsi="Times New Roman" w:cs="Times New Roman"/>
          <w:b/>
          <w:i/>
          <w:sz w:val="24"/>
          <w:szCs w:val="24"/>
          <w:u w:val="single"/>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Bewerkingen </w:t>
      </w:r>
      <w:r>
        <w:rPr>
          <w:rFonts w:ascii="Times New Roman" w:eastAsia="Times New Roman" w:hAnsi="Times New Roman" w:cs="Times New Roman"/>
          <w:sz w:val="24"/>
          <w:szCs w:val="24"/>
        </w:rPr>
        <w:t xml:space="preserve">:sommen door elkaar ( wanneer maak ik een tafel van de prins of niet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19-11 of 8+9 of 17-9 of 4+3)</w:t>
      </w:r>
    </w:p>
    <w:p w:rsidR="000860C7" w:rsidRDefault="00EC7AE4">
      <w:pPr>
        <w:pBdr>
          <w:top w:val="nil"/>
          <w:left w:val="nil"/>
          <w:bottom w:val="nil"/>
          <w:right w:val="nil"/>
          <w:between w:val="nil"/>
        </w:pBd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Schrift zinnen naschrijven </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Veel succes aan iedereen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Ook niet vergeten van te spelen en zeker op tijd naar bed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Juf Ann </w:t>
      </w:r>
      <w:r>
        <w:rPr>
          <w:rFonts w:ascii="Times New Roman" w:eastAsia="Times New Roman" w:hAnsi="Times New Roman" w:cs="Times New Roman"/>
          <w:noProof/>
          <w:sz w:val="24"/>
          <w:szCs w:val="24"/>
        </w:rPr>
        <w:drawing>
          <wp:inline distT="0" distB="0" distL="114300" distR="114300">
            <wp:extent cx="1000125" cy="733425"/>
            <wp:effectExtent l="0" t="0" r="0" b="0"/>
            <wp:docPr id="4" name="image3.jpg" descr="liefde"/>
            <wp:cNvGraphicFramePr/>
            <a:graphic xmlns:a="http://schemas.openxmlformats.org/drawingml/2006/main">
              <a:graphicData uri="http://schemas.openxmlformats.org/drawingml/2006/picture">
                <pic:pic xmlns:pic="http://schemas.openxmlformats.org/drawingml/2006/picture">
                  <pic:nvPicPr>
                    <pic:cNvPr id="0" name="image3.jpg" descr="liefde"/>
                    <pic:cNvPicPr preferRelativeResize="0"/>
                  </pic:nvPicPr>
                  <pic:blipFill>
                    <a:blip r:embed="rId6"/>
                    <a:srcRect/>
                    <a:stretch>
                      <a:fillRect/>
                    </a:stretch>
                  </pic:blipFill>
                  <pic:spPr>
                    <a:xfrm>
                      <a:off x="0" y="0"/>
                      <a:ext cx="1000125" cy="7334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72135" cy="752475"/>
            <wp:effectExtent l="0" t="0" r="0" b="0"/>
            <wp:docPr id="2" name="image1.jpg" descr="sorry"/>
            <wp:cNvGraphicFramePr/>
            <a:graphic xmlns:a="http://schemas.openxmlformats.org/drawingml/2006/main">
              <a:graphicData uri="http://schemas.openxmlformats.org/drawingml/2006/picture">
                <pic:pic xmlns:pic="http://schemas.openxmlformats.org/drawingml/2006/picture">
                  <pic:nvPicPr>
                    <pic:cNvPr id="0" name="image1.jpg" descr="sorry"/>
                    <pic:cNvPicPr preferRelativeResize="0"/>
                  </pic:nvPicPr>
                  <pic:blipFill>
                    <a:blip r:embed="rId7"/>
                    <a:srcRect/>
                    <a:stretch>
                      <a:fillRect/>
                    </a:stretch>
                  </pic:blipFill>
                  <pic:spPr>
                    <a:xfrm>
                      <a:off x="0" y="0"/>
                      <a:ext cx="572135" cy="75247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572135" cy="752475"/>
            <wp:effectExtent l="0" t="0" r="0" b="0"/>
            <wp:docPr id="1" name="image1.jpg" descr="sorry"/>
            <wp:cNvGraphicFramePr/>
            <a:graphic xmlns:a="http://schemas.openxmlformats.org/drawingml/2006/main">
              <a:graphicData uri="http://schemas.openxmlformats.org/drawingml/2006/picture">
                <pic:pic xmlns:pic="http://schemas.openxmlformats.org/drawingml/2006/picture">
                  <pic:nvPicPr>
                    <pic:cNvPr id="0" name="image1.jpg" descr="sorry"/>
                    <pic:cNvPicPr preferRelativeResize="0"/>
                  </pic:nvPicPr>
                  <pic:blipFill>
                    <a:blip r:embed="rId7"/>
                    <a:srcRect/>
                    <a:stretch>
                      <a:fillRect/>
                    </a:stretch>
                  </pic:blipFill>
                  <pic:spPr>
                    <a:xfrm>
                      <a:off x="0" y="0"/>
                      <a:ext cx="572135" cy="752475"/>
                    </a:xfrm>
                    <a:prstGeom prst="rect">
                      <a:avLst/>
                    </a:prstGeom>
                    <a:ln/>
                  </pic:spPr>
                </pic:pic>
              </a:graphicData>
            </a:graphic>
          </wp:inline>
        </w:drawing>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 </w:t>
      </w:r>
      <w:r>
        <w:rPr>
          <w:rFonts w:ascii="Times New Roman" w:eastAsia="Times New Roman" w:hAnsi="Times New Roman" w:cs="Times New Roman"/>
          <w:sz w:val="24"/>
          <w:szCs w:val="24"/>
        </w:rPr>
        <w:t>dins</w:t>
      </w:r>
      <w:r>
        <w:rPr>
          <w:rFonts w:ascii="Times New Roman" w:eastAsia="Times New Roman" w:hAnsi="Times New Roman" w:cs="Times New Roman"/>
          <w:sz w:val="24"/>
          <w:szCs w:val="24"/>
        </w:rPr>
        <w:t xml:space="preserve">dag </w:t>
      </w: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juni krijgt uw kind het  rapport mee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nodigen jullie allen graag uit voor een eindgesprekje met juf .</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Graag meerdere keuzes aanduiden. Juf zal dan alles bekijken zodat het voor iedereen wat past.</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dinsdag 25 juni 2019</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16u15-16u30</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16u30-17</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17-17u30</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17u30-18u</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18-18u30</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18u30-19u</w:t>
      </w: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woensdag 26 juni 2019</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12u30-13u</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13u- 13u30</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13u30-14u</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14-14u30</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14u30-15</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15-15u30</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15u30-16u</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16-16u30</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16u30-17u</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17u - 17u30</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Geef dit blaadje zo vlug mogelijk mee dan kan ik een planning maken.</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p w:rsidR="000860C7" w:rsidRDefault="00EC7AE4">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Scheur dit blaadje af en steek het in de map om aan juf te geven.</w:t>
      </w:r>
    </w:p>
    <w:p w:rsidR="000860C7" w:rsidRDefault="000860C7">
      <w:pPr>
        <w:pBdr>
          <w:top w:val="nil"/>
          <w:left w:val="nil"/>
          <w:bottom w:val="nil"/>
          <w:right w:val="nil"/>
          <w:between w:val="nil"/>
        </w:pBdr>
        <w:spacing w:line="240" w:lineRule="auto"/>
        <w:rPr>
          <w:rFonts w:ascii="Times New Roman" w:eastAsia="Times New Roman" w:hAnsi="Times New Roman" w:cs="Times New Roman"/>
          <w:sz w:val="24"/>
          <w:szCs w:val="24"/>
        </w:rPr>
      </w:pPr>
    </w:p>
    <w:sectPr w:rsidR="000860C7">
      <w:pgSz w:w="11906" w:h="16838"/>
      <w:pgMar w:top="1417" w:right="1417" w:bottom="1417" w:left="1417"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425"/>
  <w:characterSpacingControl w:val="doNotCompress"/>
  <w:compat>
    <w:compatSetting w:name="compatibilityMode" w:uri="http://schemas.microsoft.com/office/word" w:val="14"/>
  </w:compat>
  <w:rsids>
    <w:rsidRoot w:val="000860C7"/>
    <w:rsid w:val="000860C7"/>
    <w:rsid w:val="00EC7A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BE"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BE" w:eastAsia="nl-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2</cp:revision>
  <dcterms:created xsi:type="dcterms:W3CDTF">2019-05-29T13:14:00Z</dcterms:created>
  <dcterms:modified xsi:type="dcterms:W3CDTF">2019-05-29T13:14:00Z</dcterms:modified>
</cp:coreProperties>
</file>